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25" w:rsidRPr="00BA0A32" w:rsidRDefault="00B27B25" w:rsidP="00B27B25">
      <w:pPr>
        <w:pStyle w:val="Default"/>
        <w:jc w:val="center"/>
      </w:pPr>
      <w:r w:rsidRPr="00BA0A32">
        <w:rPr>
          <w:b/>
          <w:bCs/>
        </w:rPr>
        <w:t>ДЕЛОВАЯ ПРОГРАММА</w:t>
      </w:r>
    </w:p>
    <w:p w:rsidR="00B27B25" w:rsidRPr="00210EF0" w:rsidRDefault="00B27B25" w:rsidP="00B27B25">
      <w:pPr>
        <w:tabs>
          <w:tab w:val="left" w:pos="14552"/>
        </w:tabs>
        <w:ind w:right="-28"/>
        <w:jc w:val="center"/>
        <w:rPr>
          <w:rFonts w:cs="Times New Roman"/>
          <w:b/>
          <w:bCs/>
          <w:w w:val="105"/>
          <w:szCs w:val="24"/>
        </w:rPr>
      </w:pPr>
      <w:r>
        <w:rPr>
          <w:rFonts w:cs="Times New Roman"/>
          <w:b/>
          <w:bCs/>
          <w:szCs w:val="24"/>
        </w:rPr>
        <w:t>II</w:t>
      </w:r>
      <w:r w:rsidRPr="001031CC"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szCs w:val="24"/>
        </w:rPr>
        <w:t>О</w:t>
      </w:r>
      <w:r w:rsidRPr="00210EF0">
        <w:rPr>
          <w:rFonts w:cs="Times New Roman"/>
          <w:b/>
          <w:bCs/>
          <w:szCs w:val="24"/>
        </w:rPr>
        <w:t xml:space="preserve">тборочного </w:t>
      </w:r>
      <w:r>
        <w:rPr>
          <w:rFonts w:cs="Times New Roman"/>
          <w:b/>
          <w:bCs/>
          <w:szCs w:val="24"/>
        </w:rPr>
        <w:t xml:space="preserve">(открытого) </w:t>
      </w:r>
      <w:r w:rsidRPr="00210EF0">
        <w:rPr>
          <w:rFonts w:cs="Times New Roman"/>
          <w:b/>
          <w:bCs/>
          <w:szCs w:val="24"/>
        </w:rPr>
        <w:t xml:space="preserve">чемпионата федерального государственного бюджетного образовательного учреждения высшего образования «Амурский гуманитарно-педагогический государственный университет»  по стандартам </w:t>
      </w:r>
      <w:proofErr w:type="spellStart"/>
      <w:r w:rsidRPr="00210EF0">
        <w:rPr>
          <w:rFonts w:cs="Times New Roman"/>
          <w:b/>
          <w:bCs/>
          <w:szCs w:val="24"/>
        </w:rPr>
        <w:t>Ворлдскиллс</w:t>
      </w:r>
      <w:proofErr w:type="spellEnd"/>
      <w:r w:rsidRPr="00210EF0">
        <w:rPr>
          <w:rFonts w:cs="Times New Roman"/>
          <w:b/>
          <w:bCs/>
          <w:w w:val="105"/>
          <w:szCs w:val="24"/>
        </w:rPr>
        <w:t xml:space="preserve"> </w:t>
      </w:r>
    </w:p>
    <w:p w:rsidR="00B27B25" w:rsidRDefault="00B27B25" w:rsidP="00B27B25">
      <w:pPr>
        <w:jc w:val="center"/>
        <w:rPr>
          <w:rFonts w:cs="Times New Roman"/>
          <w:b/>
          <w:bCs/>
          <w:szCs w:val="24"/>
        </w:rPr>
      </w:pPr>
    </w:p>
    <w:p w:rsidR="00B27B25" w:rsidRPr="00B27B25" w:rsidRDefault="00B27B25" w:rsidP="00B27B25">
      <w:pPr>
        <w:jc w:val="center"/>
        <w:rPr>
          <w:b/>
        </w:rPr>
      </w:pPr>
      <w:r w:rsidRPr="00B27B25">
        <w:rPr>
          <w:b/>
        </w:rPr>
        <w:t xml:space="preserve">Чемпионат  </w:t>
      </w:r>
      <w:proofErr w:type="spellStart"/>
      <w:r w:rsidRPr="00B27B25">
        <w:rPr>
          <w:b/>
          <w:lang w:val="en-US"/>
        </w:rPr>
        <w:t>Worldskills</w:t>
      </w:r>
      <w:proofErr w:type="spellEnd"/>
      <w:r w:rsidRPr="00B27B25">
        <w:rPr>
          <w:b/>
        </w:rPr>
        <w:t xml:space="preserve"> как пример проведения квалификационного экзамена в соответствии с требованиями стандарта профессиональной деятельности педагога</w:t>
      </w:r>
    </w:p>
    <w:p w:rsidR="00B27B25" w:rsidRDefault="00B27B25" w:rsidP="00B27B25">
      <w:pPr>
        <w:jc w:val="center"/>
        <w:rPr>
          <w:rFonts w:cs="Times New Roman"/>
          <w:b/>
          <w:bCs/>
          <w:szCs w:val="24"/>
        </w:rPr>
      </w:pPr>
    </w:p>
    <w:p w:rsidR="00B27B25" w:rsidRDefault="00B27B25" w:rsidP="00B27B25">
      <w:pPr>
        <w:jc w:val="center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03-07 апреля</w:t>
      </w:r>
      <w:r w:rsidRPr="00210EF0">
        <w:rPr>
          <w:rFonts w:cs="Times New Roman"/>
          <w:b/>
          <w:bCs/>
          <w:szCs w:val="24"/>
        </w:rPr>
        <w:t xml:space="preserve"> 201</w:t>
      </w:r>
      <w:r>
        <w:rPr>
          <w:rFonts w:cs="Times New Roman"/>
          <w:b/>
          <w:bCs/>
          <w:szCs w:val="24"/>
        </w:rPr>
        <w:t>8</w:t>
      </w:r>
      <w:r w:rsidRPr="00210EF0">
        <w:rPr>
          <w:rFonts w:cs="Times New Roman"/>
          <w:b/>
          <w:bCs/>
          <w:szCs w:val="24"/>
        </w:rPr>
        <w:t xml:space="preserve"> года</w:t>
      </w:r>
    </w:p>
    <w:p w:rsidR="00E4282F" w:rsidRDefault="00E4282F"/>
    <w:tbl>
      <w:tblPr>
        <w:tblStyle w:val="a4"/>
        <w:tblW w:w="9498" w:type="dxa"/>
        <w:tblInd w:w="-34" w:type="dxa"/>
        <w:tblLook w:val="04A0"/>
      </w:tblPr>
      <w:tblGrid>
        <w:gridCol w:w="1702"/>
        <w:gridCol w:w="1695"/>
        <w:gridCol w:w="6"/>
        <w:gridCol w:w="3260"/>
        <w:gridCol w:w="2835"/>
      </w:tblGrid>
      <w:tr w:rsidR="00F47B4D" w:rsidTr="00F47B4D">
        <w:tc>
          <w:tcPr>
            <w:tcW w:w="9498" w:type="dxa"/>
            <w:gridSpan w:val="5"/>
          </w:tcPr>
          <w:p w:rsidR="00B27B25" w:rsidRDefault="00B27B25" w:rsidP="00B27B25">
            <w:pPr>
              <w:jc w:val="center"/>
            </w:pPr>
          </w:p>
          <w:p w:rsidR="00B27B25" w:rsidRDefault="00F47B4D" w:rsidP="00852F67">
            <w:pPr>
              <w:jc w:val="center"/>
              <w:rPr>
                <w:b/>
              </w:rPr>
            </w:pPr>
            <w:r w:rsidRPr="00B27B25">
              <w:rPr>
                <w:b/>
              </w:rPr>
              <w:t>03</w:t>
            </w:r>
            <w:r w:rsidR="00852F67">
              <w:rPr>
                <w:b/>
              </w:rPr>
              <w:t xml:space="preserve"> апреля 20</w:t>
            </w:r>
            <w:r w:rsidRPr="00B27B25">
              <w:rPr>
                <w:b/>
              </w:rPr>
              <w:t>18</w:t>
            </w:r>
            <w:r w:rsidR="00852F67">
              <w:rPr>
                <w:b/>
              </w:rPr>
              <w:t xml:space="preserve"> г.</w:t>
            </w:r>
          </w:p>
          <w:p w:rsidR="00852F67" w:rsidRPr="00B27B25" w:rsidRDefault="00852F67" w:rsidP="00852F67">
            <w:pPr>
              <w:jc w:val="center"/>
            </w:pPr>
          </w:p>
        </w:tc>
      </w:tr>
      <w:tr w:rsidR="00852F67" w:rsidTr="00852F67">
        <w:tc>
          <w:tcPr>
            <w:tcW w:w="1702" w:type="dxa"/>
            <w:vAlign w:val="center"/>
          </w:tcPr>
          <w:p w:rsidR="00852F67" w:rsidRDefault="00852F67" w:rsidP="00852F67">
            <w:pPr>
              <w:jc w:val="center"/>
            </w:pPr>
            <w:r>
              <w:t>14.00 – 15.20</w:t>
            </w:r>
          </w:p>
        </w:tc>
        <w:tc>
          <w:tcPr>
            <w:tcW w:w="1695" w:type="dxa"/>
            <w:vAlign w:val="center"/>
          </w:tcPr>
          <w:p w:rsidR="00852F67" w:rsidRPr="00B27B25" w:rsidRDefault="00852F67" w:rsidP="00852F67">
            <w:pPr>
              <w:tabs>
                <w:tab w:val="left" w:pos="14552"/>
              </w:tabs>
              <w:ind w:left="395" w:right="-28"/>
              <w:jc w:val="center"/>
            </w:pPr>
            <w:r>
              <w:t>Актовый зал</w:t>
            </w:r>
          </w:p>
        </w:tc>
        <w:tc>
          <w:tcPr>
            <w:tcW w:w="6101" w:type="dxa"/>
            <w:gridSpan w:val="3"/>
          </w:tcPr>
          <w:p w:rsidR="00852F67" w:rsidRPr="00B27B25" w:rsidRDefault="00852F67" w:rsidP="00B27B25">
            <w:pPr>
              <w:tabs>
                <w:tab w:val="left" w:pos="14552"/>
              </w:tabs>
              <w:ind w:left="395" w:right="-28"/>
              <w:jc w:val="center"/>
            </w:pPr>
            <w:r w:rsidRPr="00B27B25">
              <w:rPr>
                <w:rFonts w:cs="Times New Roman"/>
                <w:bCs/>
                <w:szCs w:val="24"/>
              </w:rPr>
              <w:t xml:space="preserve">Торжественная церемония открытия II Отборочного (открытого) чемпионата федерального государственного бюджетного образовательного учреждения высшего образования «Амурский гуманитарно-педагогический государственный университет»  по стандартам </w:t>
            </w:r>
            <w:proofErr w:type="spellStart"/>
            <w:r w:rsidRPr="00B27B25">
              <w:rPr>
                <w:rFonts w:cs="Times New Roman"/>
                <w:bCs/>
                <w:szCs w:val="24"/>
              </w:rPr>
              <w:t>Ворлдскиллс</w:t>
            </w:r>
            <w:proofErr w:type="spellEnd"/>
          </w:p>
        </w:tc>
      </w:tr>
      <w:tr w:rsidR="009D14ED" w:rsidTr="00852F67">
        <w:tc>
          <w:tcPr>
            <w:tcW w:w="1702" w:type="dxa"/>
            <w:vAlign w:val="center"/>
          </w:tcPr>
          <w:p w:rsidR="009D14ED" w:rsidRDefault="009D14ED" w:rsidP="00852F67">
            <w:pPr>
              <w:jc w:val="center"/>
            </w:pPr>
            <w:r>
              <w:t>15.30 – 16.15</w:t>
            </w:r>
          </w:p>
        </w:tc>
        <w:tc>
          <w:tcPr>
            <w:tcW w:w="1701" w:type="dxa"/>
            <w:gridSpan w:val="2"/>
            <w:vAlign w:val="center"/>
          </w:tcPr>
          <w:p w:rsidR="009D14ED" w:rsidRDefault="009D14ED" w:rsidP="00852F67">
            <w:pPr>
              <w:jc w:val="center"/>
            </w:pPr>
            <w:r>
              <w:t>Ауд. 319</w:t>
            </w:r>
          </w:p>
        </w:tc>
        <w:tc>
          <w:tcPr>
            <w:tcW w:w="3260" w:type="dxa"/>
          </w:tcPr>
          <w:p w:rsidR="009D14ED" w:rsidRDefault="009D14ED" w:rsidP="009D14ED">
            <w:r>
              <w:t>Профессиональный стандарт педагога и демонстрационный экзамен</w:t>
            </w:r>
          </w:p>
        </w:tc>
        <w:tc>
          <w:tcPr>
            <w:tcW w:w="2835" w:type="dxa"/>
          </w:tcPr>
          <w:p w:rsidR="009D14ED" w:rsidRDefault="009D14ED" w:rsidP="009D14ED">
            <w:r>
              <w:t xml:space="preserve">Ильиных Елена Владимировна, </w:t>
            </w:r>
            <w:r w:rsidR="00B27B25" w:rsidRPr="00E05D87">
              <w:t xml:space="preserve">психолог высшей категории РЦК, </w:t>
            </w:r>
            <w:r w:rsidRPr="00E05D87">
              <w:t>Губернаторский колледж</w:t>
            </w:r>
          </w:p>
        </w:tc>
      </w:tr>
      <w:tr w:rsidR="009D14ED" w:rsidTr="00852F67">
        <w:tc>
          <w:tcPr>
            <w:tcW w:w="1702" w:type="dxa"/>
            <w:vAlign w:val="center"/>
          </w:tcPr>
          <w:p w:rsidR="009D14ED" w:rsidRDefault="009D14ED" w:rsidP="00852F67">
            <w:pPr>
              <w:jc w:val="center"/>
            </w:pPr>
            <w:r>
              <w:t>16.20 – 17.00</w:t>
            </w:r>
          </w:p>
        </w:tc>
        <w:tc>
          <w:tcPr>
            <w:tcW w:w="1701" w:type="dxa"/>
            <w:gridSpan w:val="2"/>
            <w:vAlign w:val="center"/>
          </w:tcPr>
          <w:p w:rsidR="009D14ED" w:rsidRDefault="00F47B4D" w:rsidP="00852F67">
            <w:pPr>
              <w:jc w:val="center"/>
            </w:pPr>
            <w:r>
              <w:t>Малый спортивный зал</w:t>
            </w:r>
          </w:p>
        </w:tc>
        <w:tc>
          <w:tcPr>
            <w:tcW w:w="3260" w:type="dxa"/>
          </w:tcPr>
          <w:p w:rsidR="009D14ED" w:rsidRDefault="00F47B4D" w:rsidP="009D14ED">
            <w:r>
              <w:t xml:space="preserve">Структура Чемпионата </w:t>
            </w:r>
            <w:proofErr w:type="spellStart"/>
            <w:r>
              <w:rPr>
                <w:lang w:val="en-US"/>
              </w:rPr>
              <w:t>Worldskills</w:t>
            </w:r>
            <w:proofErr w:type="spellEnd"/>
            <w:r>
              <w:t xml:space="preserve"> в контексте стандарта профессиональной деятельности</w:t>
            </w:r>
            <w:r w:rsidRPr="00E4282F">
              <w:t xml:space="preserve"> </w:t>
            </w:r>
            <w:r>
              <w:t>педагога</w:t>
            </w:r>
          </w:p>
        </w:tc>
        <w:tc>
          <w:tcPr>
            <w:tcW w:w="2835" w:type="dxa"/>
          </w:tcPr>
          <w:p w:rsidR="009D14ED" w:rsidRDefault="00F47B4D" w:rsidP="00B27B25">
            <w:r>
              <w:t>Анкудинова Елена Владимировна</w:t>
            </w:r>
            <w:r w:rsidR="00B27B25">
              <w:t>, к.п.н., зав. кафедрой педагогики профессионального образования</w:t>
            </w:r>
            <w:r w:rsidR="00E05D87">
              <w:t xml:space="preserve"> </w:t>
            </w:r>
            <w:proofErr w:type="spellStart"/>
            <w:r w:rsidR="00E05D87">
              <w:t>АмГПГУ</w:t>
            </w:r>
            <w:proofErr w:type="spellEnd"/>
          </w:p>
        </w:tc>
      </w:tr>
      <w:tr w:rsidR="00F47B4D" w:rsidTr="00514AFB">
        <w:tc>
          <w:tcPr>
            <w:tcW w:w="9498" w:type="dxa"/>
            <w:gridSpan w:val="5"/>
          </w:tcPr>
          <w:p w:rsidR="00B27B25" w:rsidRDefault="00B27B25" w:rsidP="009D14ED"/>
          <w:p w:rsidR="00852F67" w:rsidRDefault="00852F67" w:rsidP="00852F67">
            <w:pPr>
              <w:jc w:val="center"/>
              <w:rPr>
                <w:b/>
              </w:rPr>
            </w:pPr>
            <w:r w:rsidRPr="00B27B25">
              <w:rPr>
                <w:b/>
              </w:rPr>
              <w:t>0</w:t>
            </w:r>
            <w:r>
              <w:rPr>
                <w:b/>
              </w:rPr>
              <w:t>4 апреля 20</w:t>
            </w:r>
            <w:r w:rsidRPr="00B27B25">
              <w:rPr>
                <w:b/>
              </w:rPr>
              <w:t>18</w:t>
            </w:r>
            <w:r>
              <w:rPr>
                <w:b/>
              </w:rPr>
              <w:t xml:space="preserve"> г.</w:t>
            </w:r>
          </w:p>
          <w:p w:rsidR="00F47B4D" w:rsidRPr="00B27B25" w:rsidRDefault="00852F67" w:rsidP="00852F67">
            <w:pPr>
              <w:jc w:val="center"/>
              <w:rPr>
                <w:b/>
              </w:rPr>
            </w:pPr>
            <w:r w:rsidRPr="00B27B25">
              <w:rPr>
                <w:b/>
              </w:rPr>
              <w:t xml:space="preserve"> </w:t>
            </w:r>
            <w:r w:rsidR="00BF518A" w:rsidRPr="00B27B25">
              <w:rPr>
                <w:b/>
              </w:rPr>
              <w:t>«Решение профессионально-педагогических задач»</w:t>
            </w:r>
          </w:p>
          <w:p w:rsidR="00B27B25" w:rsidRDefault="00B27B25" w:rsidP="009D14ED"/>
        </w:tc>
      </w:tr>
      <w:tr w:rsidR="00220ED7" w:rsidTr="00852F67">
        <w:tc>
          <w:tcPr>
            <w:tcW w:w="1702" w:type="dxa"/>
            <w:vAlign w:val="center"/>
          </w:tcPr>
          <w:p w:rsidR="00220ED7" w:rsidRDefault="00220ED7" w:rsidP="00852F67">
            <w:pPr>
              <w:jc w:val="center"/>
            </w:pPr>
            <w:r>
              <w:t>14.00 – 15.30</w:t>
            </w:r>
          </w:p>
        </w:tc>
        <w:tc>
          <w:tcPr>
            <w:tcW w:w="1701" w:type="dxa"/>
            <w:gridSpan w:val="2"/>
            <w:vAlign w:val="center"/>
          </w:tcPr>
          <w:p w:rsidR="00220ED7" w:rsidRDefault="00220ED7" w:rsidP="00852F67">
            <w:pPr>
              <w:jc w:val="center"/>
            </w:pPr>
            <w:r>
              <w:t>Ауд. 319</w:t>
            </w:r>
          </w:p>
        </w:tc>
        <w:tc>
          <w:tcPr>
            <w:tcW w:w="3260" w:type="dxa"/>
          </w:tcPr>
          <w:p w:rsidR="00220ED7" w:rsidRDefault="00220ED7" w:rsidP="00362557">
            <w:r>
              <w:t>Формирование УУД</w:t>
            </w:r>
            <w:r w:rsidR="00362557">
              <w:t xml:space="preserve"> в образовательной деятельности</w:t>
            </w:r>
          </w:p>
        </w:tc>
        <w:tc>
          <w:tcPr>
            <w:tcW w:w="2835" w:type="dxa"/>
          </w:tcPr>
          <w:p w:rsidR="00220ED7" w:rsidRDefault="00362557" w:rsidP="00B27B25">
            <w:r>
              <w:t xml:space="preserve">Шмакова Вера Андреевна, </w:t>
            </w:r>
            <w:proofErr w:type="spellStart"/>
            <w:r>
              <w:t>к.п</w:t>
            </w:r>
            <w:r w:rsidR="00B27B25">
              <w:t>с</w:t>
            </w:r>
            <w:r>
              <w:t>.н</w:t>
            </w:r>
            <w:proofErr w:type="spellEnd"/>
            <w:r>
              <w:t xml:space="preserve">., зав. кафедрой </w:t>
            </w:r>
            <w:r w:rsidR="00B27B25">
              <w:t>психологии</w:t>
            </w:r>
            <w:r>
              <w:t xml:space="preserve"> образования</w:t>
            </w:r>
            <w:r w:rsidR="00E05D87">
              <w:t xml:space="preserve"> </w:t>
            </w:r>
            <w:proofErr w:type="spellStart"/>
            <w:r w:rsidR="00E05D87">
              <w:t>АмГПГУ</w:t>
            </w:r>
            <w:proofErr w:type="spellEnd"/>
          </w:p>
        </w:tc>
      </w:tr>
      <w:tr w:rsidR="00220ED7" w:rsidTr="00852F67">
        <w:tc>
          <w:tcPr>
            <w:tcW w:w="1702" w:type="dxa"/>
            <w:vAlign w:val="center"/>
          </w:tcPr>
          <w:p w:rsidR="00220ED7" w:rsidRDefault="00220ED7" w:rsidP="00852F67">
            <w:pPr>
              <w:jc w:val="center"/>
            </w:pPr>
            <w:r>
              <w:t>15.40 – 17.10</w:t>
            </w:r>
          </w:p>
        </w:tc>
        <w:tc>
          <w:tcPr>
            <w:tcW w:w="1701" w:type="dxa"/>
            <w:gridSpan w:val="2"/>
            <w:vAlign w:val="center"/>
          </w:tcPr>
          <w:p w:rsidR="00220ED7" w:rsidRDefault="00220ED7" w:rsidP="00852F67">
            <w:pPr>
              <w:jc w:val="center"/>
            </w:pPr>
            <w:r>
              <w:t>Ауд. 319</w:t>
            </w:r>
          </w:p>
        </w:tc>
        <w:tc>
          <w:tcPr>
            <w:tcW w:w="3260" w:type="dxa"/>
          </w:tcPr>
          <w:p w:rsidR="00220ED7" w:rsidRDefault="00362557" w:rsidP="00362557">
            <w:r>
              <w:t>Место и роль в</w:t>
            </w:r>
            <w:r w:rsidR="00220ED7">
              <w:t>неуроч</w:t>
            </w:r>
            <w:r>
              <w:t>ной деятельности в образовательном процессе</w:t>
            </w:r>
          </w:p>
        </w:tc>
        <w:tc>
          <w:tcPr>
            <w:tcW w:w="2835" w:type="dxa"/>
          </w:tcPr>
          <w:p w:rsidR="00220ED7" w:rsidRDefault="00220ED7" w:rsidP="00362557">
            <w:r>
              <w:t>Данилова О</w:t>
            </w:r>
            <w:r w:rsidR="00362557">
              <w:t xml:space="preserve">леся </w:t>
            </w:r>
            <w:proofErr w:type="spellStart"/>
            <w:r w:rsidR="00362557">
              <w:t>Рифкатовна</w:t>
            </w:r>
            <w:proofErr w:type="spellEnd"/>
            <w:r w:rsidR="00362557">
              <w:t>, к.п.н., доцент педагогики профессионального образования</w:t>
            </w:r>
            <w:r w:rsidR="00E05D87">
              <w:t xml:space="preserve"> </w:t>
            </w:r>
            <w:proofErr w:type="spellStart"/>
            <w:r w:rsidR="00E05D87">
              <w:t>АмГПГУ</w:t>
            </w:r>
            <w:proofErr w:type="spellEnd"/>
          </w:p>
        </w:tc>
      </w:tr>
      <w:tr w:rsidR="00220ED7" w:rsidTr="006117E8">
        <w:tc>
          <w:tcPr>
            <w:tcW w:w="9498" w:type="dxa"/>
            <w:gridSpan w:val="5"/>
          </w:tcPr>
          <w:p w:rsidR="00B27B25" w:rsidRDefault="00B27B25" w:rsidP="009D14ED"/>
          <w:p w:rsidR="00852F67" w:rsidRDefault="00852F67" w:rsidP="00852F67">
            <w:pPr>
              <w:jc w:val="center"/>
              <w:rPr>
                <w:b/>
              </w:rPr>
            </w:pPr>
            <w:r w:rsidRPr="00B27B25">
              <w:rPr>
                <w:b/>
              </w:rPr>
              <w:t>0</w:t>
            </w:r>
            <w:r>
              <w:rPr>
                <w:b/>
              </w:rPr>
              <w:t>5 апреля 20</w:t>
            </w:r>
            <w:r w:rsidRPr="00B27B25">
              <w:rPr>
                <w:b/>
              </w:rPr>
              <w:t>18</w:t>
            </w:r>
            <w:r>
              <w:rPr>
                <w:b/>
              </w:rPr>
              <w:t xml:space="preserve"> г.</w:t>
            </w:r>
          </w:p>
          <w:p w:rsidR="00220ED7" w:rsidRPr="00B27B25" w:rsidRDefault="00852F67" w:rsidP="00852F67">
            <w:pPr>
              <w:jc w:val="center"/>
              <w:rPr>
                <w:b/>
              </w:rPr>
            </w:pPr>
            <w:r w:rsidRPr="00B27B25">
              <w:rPr>
                <w:b/>
              </w:rPr>
              <w:t xml:space="preserve"> </w:t>
            </w:r>
            <w:r w:rsidR="00220ED7" w:rsidRPr="00B27B25">
              <w:rPr>
                <w:b/>
              </w:rPr>
              <w:t>«Взаимодействие с родителями и сотрудниками образовательного учреждения»</w:t>
            </w:r>
          </w:p>
          <w:p w:rsidR="00B27B25" w:rsidRDefault="00B27B25" w:rsidP="00B27B25">
            <w:pPr>
              <w:jc w:val="center"/>
            </w:pPr>
          </w:p>
        </w:tc>
      </w:tr>
      <w:tr w:rsidR="00220ED7" w:rsidTr="00852F67">
        <w:tc>
          <w:tcPr>
            <w:tcW w:w="1702" w:type="dxa"/>
            <w:vAlign w:val="center"/>
          </w:tcPr>
          <w:p w:rsidR="00220ED7" w:rsidRDefault="00220ED7" w:rsidP="00852F67">
            <w:pPr>
              <w:jc w:val="center"/>
            </w:pPr>
            <w:r>
              <w:t>14.00 – 15.30</w:t>
            </w:r>
          </w:p>
        </w:tc>
        <w:tc>
          <w:tcPr>
            <w:tcW w:w="1701" w:type="dxa"/>
            <w:gridSpan w:val="2"/>
            <w:vAlign w:val="center"/>
          </w:tcPr>
          <w:p w:rsidR="00220ED7" w:rsidRDefault="00220ED7" w:rsidP="00852F67">
            <w:pPr>
              <w:jc w:val="center"/>
            </w:pPr>
            <w:r>
              <w:t>Ауд. 319</w:t>
            </w:r>
          </w:p>
        </w:tc>
        <w:tc>
          <w:tcPr>
            <w:tcW w:w="3260" w:type="dxa"/>
          </w:tcPr>
          <w:p w:rsidR="00220ED7" w:rsidRDefault="00220ED7" w:rsidP="009D14ED">
            <w:r>
              <w:t>Взаимодействие с родителями</w:t>
            </w:r>
            <w:r w:rsidR="002A51D6">
              <w:t>: проблемы и решения</w:t>
            </w:r>
          </w:p>
        </w:tc>
        <w:tc>
          <w:tcPr>
            <w:tcW w:w="2835" w:type="dxa"/>
          </w:tcPr>
          <w:p w:rsidR="00220ED7" w:rsidRDefault="00220ED7" w:rsidP="00E71E66">
            <w:proofErr w:type="spellStart"/>
            <w:r>
              <w:t>Самодурова</w:t>
            </w:r>
            <w:proofErr w:type="spellEnd"/>
            <w:r>
              <w:t xml:space="preserve"> </w:t>
            </w:r>
            <w:r w:rsidR="00E71E66">
              <w:t xml:space="preserve">Татьяна Вячеславовна, </w:t>
            </w:r>
            <w:proofErr w:type="spellStart"/>
            <w:r w:rsidR="00E71E66">
              <w:t>к.п</w:t>
            </w:r>
            <w:proofErr w:type="gramStart"/>
            <w:r w:rsidR="00E71E66">
              <w:t>.н</w:t>
            </w:r>
            <w:proofErr w:type="spellEnd"/>
            <w:proofErr w:type="gramEnd"/>
            <w:r w:rsidR="00E71E66">
              <w:t>, декан факультета истории и юриспруденции</w:t>
            </w:r>
          </w:p>
          <w:p w:rsidR="00E05D87" w:rsidRDefault="00E05D87" w:rsidP="00E71E66"/>
        </w:tc>
      </w:tr>
      <w:tr w:rsidR="00220ED7" w:rsidTr="00852F67">
        <w:tc>
          <w:tcPr>
            <w:tcW w:w="1702" w:type="dxa"/>
            <w:vAlign w:val="center"/>
          </w:tcPr>
          <w:p w:rsidR="00220ED7" w:rsidRDefault="00220ED7" w:rsidP="00852F67">
            <w:pPr>
              <w:jc w:val="center"/>
            </w:pPr>
            <w:r>
              <w:lastRenderedPageBreak/>
              <w:t>15.40 – 17.10</w:t>
            </w:r>
          </w:p>
        </w:tc>
        <w:tc>
          <w:tcPr>
            <w:tcW w:w="1701" w:type="dxa"/>
            <w:gridSpan w:val="2"/>
            <w:vAlign w:val="center"/>
          </w:tcPr>
          <w:p w:rsidR="00220ED7" w:rsidRDefault="00220ED7" w:rsidP="00852F67">
            <w:pPr>
              <w:jc w:val="center"/>
            </w:pPr>
            <w:r>
              <w:t>Ауд. 146</w:t>
            </w:r>
          </w:p>
        </w:tc>
        <w:tc>
          <w:tcPr>
            <w:tcW w:w="3260" w:type="dxa"/>
          </w:tcPr>
          <w:p w:rsidR="00220ED7" w:rsidRDefault="00220ED7" w:rsidP="009D14ED">
            <w:r>
              <w:t>Личный сайт учителя</w:t>
            </w:r>
          </w:p>
        </w:tc>
        <w:tc>
          <w:tcPr>
            <w:tcW w:w="2835" w:type="dxa"/>
          </w:tcPr>
          <w:p w:rsidR="00220ED7" w:rsidRDefault="00220ED7" w:rsidP="00E71E66">
            <w:proofErr w:type="spellStart"/>
            <w:r>
              <w:t>Шапоренко</w:t>
            </w:r>
            <w:proofErr w:type="spellEnd"/>
            <w:r>
              <w:t xml:space="preserve"> </w:t>
            </w:r>
            <w:r w:rsidR="00E71E66">
              <w:t>Владислав Игоревич</w:t>
            </w:r>
            <w:r>
              <w:t xml:space="preserve">, программист УИТ </w:t>
            </w:r>
            <w:proofErr w:type="spellStart"/>
            <w:r>
              <w:t>АмГПГУ</w:t>
            </w:r>
            <w:proofErr w:type="spellEnd"/>
          </w:p>
        </w:tc>
      </w:tr>
      <w:tr w:rsidR="00220ED7" w:rsidTr="00894391">
        <w:tc>
          <w:tcPr>
            <w:tcW w:w="9498" w:type="dxa"/>
            <w:gridSpan w:val="5"/>
          </w:tcPr>
          <w:p w:rsidR="00B27B25" w:rsidRDefault="00B27B25" w:rsidP="009D14ED"/>
          <w:p w:rsidR="00852F67" w:rsidRDefault="00852F67" w:rsidP="00852F67">
            <w:pPr>
              <w:jc w:val="center"/>
              <w:rPr>
                <w:b/>
              </w:rPr>
            </w:pPr>
            <w:r w:rsidRPr="00B27B25">
              <w:rPr>
                <w:b/>
              </w:rPr>
              <w:t>0</w:t>
            </w:r>
            <w:r>
              <w:rPr>
                <w:b/>
              </w:rPr>
              <w:t>6 апреля 20</w:t>
            </w:r>
            <w:r w:rsidRPr="00B27B25">
              <w:rPr>
                <w:b/>
              </w:rPr>
              <w:t>18</w:t>
            </w:r>
            <w:r>
              <w:rPr>
                <w:b/>
              </w:rPr>
              <w:t xml:space="preserve"> г.</w:t>
            </w:r>
          </w:p>
          <w:p w:rsidR="00220ED7" w:rsidRPr="00B27B25" w:rsidRDefault="00852F67" w:rsidP="00852F67">
            <w:pPr>
              <w:jc w:val="center"/>
              <w:rPr>
                <w:b/>
              </w:rPr>
            </w:pPr>
            <w:r w:rsidRPr="00B27B25">
              <w:rPr>
                <w:b/>
              </w:rPr>
              <w:t xml:space="preserve"> </w:t>
            </w:r>
            <w:r w:rsidR="00220ED7" w:rsidRPr="00B27B25">
              <w:rPr>
                <w:b/>
              </w:rPr>
              <w:t>«Информационно-методическое обеспечение образовательного процесса»</w:t>
            </w:r>
          </w:p>
          <w:p w:rsidR="00B27B25" w:rsidRDefault="00B27B25" w:rsidP="00B27B25">
            <w:pPr>
              <w:jc w:val="center"/>
            </w:pPr>
          </w:p>
        </w:tc>
      </w:tr>
      <w:tr w:rsidR="00220ED7" w:rsidTr="00852F67">
        <w:tc>
          <w:tcPr>
            <w:tcW w:w="1702" w:type="dxa"/>
            <w:vAlign w:val="center"/>
          </w:tcPr>
          <w:p w:rsidR="00220ED7" w:rsidRDefault="00220ED7" w:rsidP="00852F67">
            <w:pPr>
              <w:jc w:val="center"/>
            </w:pPr>
            <w:r>
              <w:t>14.00 – 15.30</w:t>
            </w:r>
          </w:p>
        </w:tc>
        <w:tc>
          <w:tcPr>
            <w:tcW w:w="1701" w:type="dxa"/>
            <w:gridSpan w:val="2"/>
            <w:vAlign w:val="center"/>
          </w:tcPr>
          <w:p w:rsidR="00220ED7" w:rsidRPr="0094306A" w:rsidRDefault="00220ED7" w:rsidP="00852F67">
            <w:pPr>
              <w:jc w:val="center"/>
            </w:pPr>
            <w:r w:rsidRPr="0094306A">
              <w:t>Ауд.</w:t>
            </w:r>
            <w:r>
              <w:t xml:space="preserve"> 146</w:t>
            </w:r>
          </w:p>
        </w:tc>
        <w:tc>
          <w:tcPr>
            <w:tcW w:w="3260" w:type="dxa"/>
          </w:tcPr>
          <w:p w:rsidR="00220ED7" w:rsidRDefault="00220ED7" w:rsidP="00AD6B44">
            <w:proofErr w:type="gramStart"/>
            <w:r>
              <w:t>Методические подходы</w:t>
            </w:r>
            <w:proofErr w:type="gramEnd"/>
            <w:r>
              <w:t xml:space="preserve"> к разработке </w:t>
            </w:r>
            <w:proofErr w:type="spellStart"/>
            <w:r>
              <w:t>мультимедийных</w:t>
            </w:r>
            <w:proofErr w:type="spellEnd"/>
            <w:r>
              <w:t xml:space="preserve"> дидактических материалов. Сервис  </w:t>
            </w:r>
            <w:r w:rsidRPr="007116BF">
              <w:t>learningapps.org</w:t>
            </w:r>
            <w:r>
              <w:t xml:space="preserve"> и другие ресурсы</w:t>
            </w:r>
          </w:p>
        </w:tc>
        <w:tc>
          <w:tcPr>
            <w:tcW w:w="2835" w:type="dxa"/>
          </w:tcPr>
          <w:p w:rsidR="00220ED7" w:rsidRDefault="00220ED7" w:rsidP="00E71E66">
            <w:r>
              <w:t xml:space="preserve">Бабкина </w:t>
            </w:r>
            <w:r w:rsidR="00E71E66">
              <w:t>Светлана Викторовна</w:t>
            </w:r>
            <w:r>
              <w:t xml:space="preserve">, начальник УНИ </w:t>
            </w:r>
            <w:proofErr w:type="spellStart"/>
            <w:r>
              <w:t>АмГПГУ</w:t>
            </w:r>
            <w:proofErr w:type="spellEnd"/>
          </w:p>
        </w:tc>
      </w:tr>
      <w:tr w:rsidR="00220ED7" w:rsidTr="00852F67">
        <w:tc>
          <w:tcPr>
            <w:tcW w:w="1702" w:type="dxa"/>
            <w:vAlign w:val="center"/>
          </w:tcPr>
          <w:p w:rsidR="00220ED7" w:rsidRDefault="00220ED7" w:rsidP="00852F67">
            <w:pPr>
              <w:jc w:val="center"/>
            </w:pPr>
            <w:r>
              <w:t>15.40 – 17.10</w:t>
            </w:r>
          </w:p>
        </w:tc>
        <w:tc>
          <w:tcPr>
            <w:tcW w:w="1701" w:type="dxa"/>
            <w:gridSpan w:val="2"/>
            <w:vAlign w:val="center"/>
          </w:tcPr>
          <w:p w:rsidR="00220ED7" w:rsidRPr="0094306A" w:rsidRDefault="00220ED7" w:rsidP="00852F67">
            <w:pPr>
              <w:jc w:val="center"/>
            </w:pPr>
            <w:r w:rsidRPr="0094306A">
              <w:t>Ауд.</w:t>
            </w:r>
            <w:r>
              <w:t xml:space="preserve"> 146</w:t>
            </w:r>
          </w:p>
        </w:tc>
        <w:tc>
          <w:tcPr>
            <w:tcW w:w="3260" w:type="dxa"/>
          </w:tcPr>
          <w:p w:rsidR="00220ED7" w:rsidRDefault="00220ED7" w:rsidP="00AD6B44">
            <w:r w:rsidRPr="007116BF">
              <w:t xml:space="preserve">Формы </w:t>
            </w:r>
            <w:proofErr w:type="spellStart"/>
            <w:r w:rsidRPr="007116BF">
              <w:t>мультимедийных</w:t>
            </w:r>
            <w:proofErr w:type="spellEnd"/>
            <w:r w:rsidRPr="007116BF">
              <w:t xml:space="preserve"> дидактических материалов на основе  MS </w:t>
            </w:r>
            <w:proofErr w:type="spellStart"/>
            <w:r w:rsidRPr="007116BF">
              <w:t>PowerPoint</w:t>
            </w:r>
            <w:proofErr w:type="spellEnd"/>
            <w:r w:rsidRPr="007116BF">
              <w:t xml:space="preserve"> и принципы их конструирования</w:t>
            </w:r>
          </w:p>
        </w:tc>
        <w:tc>
          <w:tcPr>
            <w:tcW w:w="2835" w:type="dxa"/>
          </w:tcPr>
          <w:p w:rsidR="00220ED7" w:rsidRDefault="00E71E66" w:rsidP="009D14ED">
            <w:r>
              <w:t>Бабкина Светлана Викторовна, начальник УНИ АмГПГУ</w:t>
            </w:r>
          </w:p>
        </w:tc>
      </w:tr>
      <w:tr w:rsidR="006A0068" w:rsidTr="00BF2C22">
        <w:tc>
          <w:tcPr>
            <w:tcW w:w="9498" w:type="dxa"/>
            <w:gridSpan w:val="5"/>
          </w:tcPr>
          <w:p w:rsidR="00B27B25" w:rsidRDefault="00B27B25" w:rsidP="009D14ED"/>
          <w:p w:rsidR="00852F67" w:rsidRDefault="00852F67" w:rsidP="00852F67">
            <w:pPr>
              <w:jc w:val="center"/>
              <w:rPr>
                <w:b/>
              </w:rPr>
            </w:pPr>
            <w:r w:rsidRPr="00B27B25">
              <w:rPr>
                <w:b/>
              </w:rPr>
              <w:t>0</w:t>
            </w:r>
            <w:r>
              <w:rPr>
                <w:b/>
              </w:rPr>
              <w:t>7 апреля 20</w:t>
            </w:r>
            <w:r w:rsidRPr="00B27B25">
              <w:rPr>
                <w:b/>
              </w:rPr>
              <w:t>18</w:t>
            </w:r>
            <w:r>
              <w:rPr>
                <w:b/>
              </w:rPr>
              <w:t xml:space="preserve"> г.</w:t>
            </w:r>
          </w:p>
          <w:p w:rsidR="00B27B25" w:rsidRDefault="00B27B25" w:rsidP="009D14ED"/>
        </w:tc>
      </w:tr>
      <w:tr w:rsidR="006A0068" w:rsidTr="00852F67">
        <w:tc>
          <w:tcPr>
            <w:tcW w:w="1702" w:type="dxa"/>
            <w:vAlign w:val="center"/>
          </w:tcPr>
          <w:p w:rsidR="006A0068" w:rsidRDefault="006A0068" w:rsidP="00852F67">
            <w:pPr>
              <w:jc w:val="center"/>
            </w:pPr>
            <w:r>
              <w:t>9.30 – 11.10</w:t>
            </w:r>
          </w:p>
        </w:tc>
        <w:tc>
          <w:tcPr>
            <w:tcW w:w="7796" w:type="dxa"/>
            <w:gridSpan w:val="4"/>
          </w:tcPr>
          <w:p w:rsidR="006A0068" w:rsidRDefault="006A0068" w:rsidP="006A0068">
            <w:r>
              <w:t>Экскурсия по городу «Комсомольск-на-Амуре – город президентского внимания» с посещением краеведческого музея</w:t>
            </w:r>
          </w:p>
        </w:tc>
      </w:tr>
      <w:tr w:rsidR="00362557" w:rsidTr="00852F67">
        <w:tc>
          <w:tcPr>
            <w:tcW w:w="1702" w:type="dxa"/>
            <w:vAlign w:val="center"/>
          </w:tcPr>
          <w:p w:rsidR="00362557" w:rsidRDefault="00362557" w:rsidP="00852F67">
            <w:pPr>
              <w:jc w:val="center"/>
            </w:pPr>
            <w:r>
              <w:t>12.00 – 13.00</w:t>
            </w:r>
          </w:p>
        </w:tc>
        <w:tc>
          <w:tcPr>
            <w:tcW w:w="1701" w:type="dxa"/>
            <w:gridSpan w:val="2"/>
            <w:vAlign w:val="center"/>
          </w:tcPr>
          <w:p w:rsidR="00362557" w:rsidRDefault="00362557" w:rsidP="00852F67">
            <w:pPr>
              <w:jc w:val="center"/>
            </w:pPr>
            <w:r>
              <w:t>Ауд. 141</w:t>
            </w:r>
          </w:p>
        </w:tc>
        <w:tc>
          <w:tcPr>
            <w:tcW w:w="6095" w:type="dxa"/>
            <w:gridSpan w:val="2"/>
          </w:tcPr>
          <w:p w:rsidR="00362557" w:rsidRDefault="00B27B25" w:rsidP="00B27B25">
            <w:r w:rsidRPr="00B27B25">
              <w:rPr>
                <w:rFonts w:cs="Times New Roman"/>
                <w:bCs/>
                <w:szCs w:val="24"/>
              </w:rPr>
              <w:t xml:space="preserve">Торжественная церемония </w:t>
            </w:r>
            <w:r>
              <w:rPr>
                <w:rFonts w:cs="Times New Roman"/>
                <w:bCs/>
                <w:szCs w:val="24"/>
              </w:rPr>
              <w:t>закрытия</w:t>
            </w:r>
            <w:r w:rsidRPr="00B27B25">
              <w:rPr>
                <w:rFonts w:cs="Times New Roman"/>
                <w:bCs/>
                <w:szCs w:val="24"/>
              </w:rPr>
              <w:t xml:space="preserve"> II Отборочного (открытого) чемпионата федерального государственного бюджетного образовательного учреждения высшего образования «Амурский гуманитарно-педагогический государственный университет»  по стандартам </w:t>
            </w:r>
            <w:proofErr w:type="spellStart"/>
            <w:r w:rsidRPr="00B27B25">
              <w:rPr>
                <w:rFonts w:cs="Times New Roman"/>
                <w:bCs/>
                <w:szCs w:val="24"/>
              </w:rPr>
              <w:t>Ворлдскиллс</w:t>
            </w:r>
            <w:proofErr w:type="spellEnd"/>
          </w:p>
        </w:tc>
      </w:tr>
      <w:tr w:rsidR="006A0068" w:rsidTr="009D2C5C">
        <w:tc>
          <w:tcPr>
            <w:tcW w:w="9498" w:type="dxa"/>
            <w:gridSpan w:val="5"/>
          </w:tcPr>
          <w:p w:rsidR="00852F67" w:rsidRDefault="00852F67" w:rsidP="009D14ED"/>
          <w:p w:rsidR="00852F67" w:rsidRDefault="00852F67" w:rsidP="00852F67">
            <w:pPr>
              <w:jc w:val="center"/>
              <w:rPr>
                <w:b/>
              </w:rPr>
            </w:pPr>
            <w:r>
              <w:rPr>
                <w:b/>
              </w:rPr>
              <w:t>11 апреля 20</w:t>
            </w:r>
            <w:r w:rsidRPr="00B27B25">
              <w:rPr>
                <w:b/>
              </w:rPr>
              <w:t>18</w:t>
            </w:r>
            <w:r>
              <w:rPr>
                <w:b/>
              </w:rPr>
              <w:t xml:space="preserve"> г.</w:t>
            </w:r>
          </w:p>
          <w:p w:rsidR="006A0068" w:rsidRPr="00852F67" w:rsidRDefault="00852F67" w:rsidP="00852F67">
            <w:pPr>
              <w:jc w:val="center"/>
              <w:rPr>
                <w:b/>
              </w:rPr>
            </w:pPr>
            <w:r w:rsidRPr="00852F67">
              <w:rPr>
                <w:b/>
              </w:rPr>
              <w:t xml:space="preserve"> </w:t>
            </w:r>
            <w:r w:rsidR="006A0068" w:rsidRPr="00852F67">
              <w:rPr>
                <w:b/>
              </w:rPr>
              <w:t>«Саморазвитие и самообразование»</w:t>
            </w:r>
          </w:p>
          <w:p w:rsidR="00852F67" w:rsidRDefault="00852F67" w:rsidP="009D14ED"/>
        </w:tc>
      </w:tr>
      <w:tr w:rsidR="00362557" w:rsidTr="00F47B4D">
        <w:tc>
          <w:tcPr>
            <w:tcW w:w="1702" w:type="dxa"/>
          </w:tcPr>
          <w:p w:rsidR="00362557" w:rsidRDefault="00362557" w:rsidP="00AD6B44">
            <w:r>
              <w:t>14.00 – 15.30</w:t>
            </w:r>
          </w:p>
        </w:tc>
        <w:tc>
          <w:tcPr>
            <w:tcW w:w="1701" w:type="dxa"/>
            <w:gridSpan w:val="2"/>
          </w:tcPr>
          <w:p w:rsidR="00362557" w:rsidRDefault="00362557" w:rsidP="00AD6B44">
            <w:r>
              <w:t>Ауд. 319</w:t>
            </w:r>
          </w:p>
        </w:tc>
        <w:tc>
          <w:tcPr>
            <w:tcW w:w="3260" w:type="dxa"/>
            <w:vMerge w:val="restart"/>
          </w:tcPr>
          <w:p w:rsidR="00362557" w:rsidRDefault="00362557" w:rsidP="00362557">
            <w:r>
              <w:t>Круглый стол «Саморазвитие и самообразование как важнейший вид профессиональной деятельности педагога»</w:t>
            </w:r>
          </w:p>
        </w:tc>
        <w:tc>
          <w:tcPr>
            <w:tcW w:w="2835" w:type="dxa"/>
            <w:vMerge w:val="restart"/>
          </w:tcPr>
          <w:p w:rsidR="00362557" w:rsidRDefault="00B27B25" w:rsidP="009D14ED">
            <w:r>
              <w:t>Анкудинова Елена Владимировна, к.п.н., зав. кафедрой педагогики профессионального образования</w:t>
            </w:r>
            <w:r w:rsidR="00E05D87">
              <w:t xml:space="preserve"> АмГПГУ</w:t>
            </w:r>
          </w:p>
        </w:tc>
      </w:tr>
      <w:tr w:rsidR="00362557" w:rsidTr="00F47B4D">
        <w:tc>
          <w:tcPr>
            <w:tcW w:w="1702" w:type="dxa"/>
          </w:tcPr>
          <w:p w:rsidR="00362557" w:rsidRDefault="00362557" w:rsidP="00AD6B44">
            <w:r>
              <w:t>15.40 – 17.10</w:t>
            </w:r>
          </w:p>
        </w:tc>
        <w:tc>
          <w:tcPr>
            <w:tcW w:w="1701" w:type="dxa"/>
            <w:gridSpan w:val="2"/>
          </w:tcPr>
          <w:p w:rsidR="00362557" w:rsidRDefault="00362557" w:rsidP="00AD6B44">
            <w:r>
              <w:t>Ауд. 319</w:t>
            </w:r>
          </w:p>
        </w:tc>
        <w:tc>
          <w:tcPr>
            <w:tcW w:w="3260" w:type="dxa"/>
            <w:vMerge/>
          </w:tcPr>
          <w:p w:rsidR="00362557" w:rsidRDefault="00362557" w:rsidP="009D14ED"/>
        </w:tc>
        <w:tc>
          <w:tcPr>
            <w:tcW w:w="2835" w:type="dxa"/>
            <w:vMerge/>
          </w:tcPr>
          <w:p w:rsidR="00362557" w:rsidRDefault="00362557" w:rsidP="009D14ED"/>
        </w:tc>
      </w:tr>
    </w:tbl>
    <w:p w:rsidR="009D14ED" w:rsidRDefault="009D14ED" w:rsidP="009D14ED"/>
    <w:sectPr w:rsidR="009D14ED" w:rsidSect="0009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3E"/>
    <w:multiLevelType w:val="hybridMultilevel"/>
    <w:tmpl w:val="0CCAFE74"/>
    <w:lvl w:ilvl="0" w:tplc="B16E49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82F"/>
    <w:rsid w:val="00094985"/>
    <w:rsid w:val="00177271"/>
    <w:rsid w:val="00220ED7"/>
    <w:rsid w:val="002A51D6"/>
    <w:rsid w:val="00323513"/>
    <w:rsid w:val="00362557"/>
    <w:rsid w:val="00373C87"/>
    <w:rsid w:val="00477EBF"/>
    <w:rsid w:val="004F4D13"/>
    <w:rsid w:val="006A0068"/>
    <w:rsid w:val="00852F67"/>
    <w:rsid w:val="00867C95"/>
    <w:rsid w:val="009D14ED"/>
    <w:rsid w:val="00B27B25"/>
    <w:rsid w:val="00BF518A"/>
    <w:rsid w:val="00E05D87"/>
    <w:rsid w:val="00E275E3"/>
    <w:rsid w:val="00E4282F"/>
    <w:rsid w:val="00E71E66"/>
    <w:rsid w:val="00F47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4ED"/>
    <w:pPr>
      <w:ind w:left="720"/>
      <w:contextualSpacing/>
    </w:pPr>
  </w:style>
  <w:style w:type="table" w:styleId="a4">
    <w:name w:val="Table Grid"/>
    <w:basedOn w:val="a1"/>
    <w:uiPriority w:val="59"/>
    <w:rsid w:val="009D1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7B25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styleId="a5">
    <w:name w:val="Strong"/>
    <w:basedOn w:val="a0"/>
    <w:uiPriority w:val="22"/>
    <w:qFormat/>
    <w:rsid w:val="00B27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БабкинаСВ</dc:creator>
  <cp:lastModifiedBy>АнкудиноваЕВ</cp:lastModifiedBy>
  <cp:revision>4</cp:revision>
  <dcterms:created xsi:type="dcterms:W3CDTF">2018-03-27T07:27:00Z</dcterms:created>
  <dcterms:modified xsi:type="dcterms:W3CDTF">2018-03-27T07:30:00Z</dcterms:modified>
</cp:coreProperties>
</file>